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7A" w:rsidRDefault="001E537A" w:rsidP="003C5751">
      <w:pPr>
        <w:tabs>
          <w:tab w:val="left" w:pos="381"/>
        </w:tabs>
        <w:spacing w:line="244" w:lineRule="auto"/>
        <w:ind w:right="138"/>
        <w:jc w:val="center"/>
      </w:pPr>
      <w:r>
        <w:rPr>
          <w:rFonts w:ascii="Arial" w:hAnsi="Arial" w:cs="Arial"/>
          <w:b/>
          <w:bCs/>
          <w:i/>
          <w:iCs/>
          <w:noProof/>
          <w:color w:val="000000"/>
          <w:bdr w:val="none" w:sz="0" w:space="0" w:color="auto" w:frame="1"/>
          <w:lang w:val="es-AR"/>
        </w:rPr>
        <w:drawing>
          <wp:inline distT="0" distB="0" distL="0" distR="0" wp14:anchorId="588DAF81" wp14:editId="4E92D3E9">
            <wp:extent cx="2590688" cy="1128447"/>
            <wp:effectExtent l="0" t="0" r="635" b="0"/>
            <wp:docPr id="5" name="Imagen 5" descr="https://lh4.googleusercontent.com/g-4g9Ev_gM6SG0gW1EDPO228rv1evlSdNNYXYRr7SI21q65HfrBykPU2ppRfZ1bl4xNhl22vodyUli-29gJNgthU9zL6S1IX6BenuVJuaLY-EA26Ql25kanKgCsmhe-p82JifCJ1_N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-4g9Ev_gM6SG0gW1EDPO228rv1evlSdNNYXYRr7SI21q65HfrBykPU2ppRfZ1bl4xNhl22vodyUli-29gJNgthU9zL6S1IX6BenuVJuaLY-EA26Ql25kanKgCsmhe-p82JifCJ1_Nh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7"/>
                    <a:stretch/>
                  </pic:blipFill>
                  <pic:spPr bwMode="auto">
                    <a:xfrm>
                      <a:off x="0" y="0"/>
                      <a:ext cx="2590589" cy="11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751" w:rsidRDefault="003C5751" w:rsidP="003C5751">
      <w:pPr>
        <w:pStyle w:val="Ttulo"/>
        <w:spacing w:before="274"/>
        <w:ind w:firstLine="135"/>
        <w:jc w:val="center"/>
        <w:rPr>
          <w:b/>
          <w:sz w:val="28"/>
          <w:szCs w:val="28"/>
        </w:rPr>
      </w:pPr>
      <w:r w:rsidRPr="003C5751">
        <w:rPr>
          <w:b/>
          <w:sz w:val="28"/>
          <w:szCs w:val="28"/>
        </w:rPr>
        <w:t>Primera convocatoria a Proyectos (2023)</w:t>
      </w:r>
    </w:p>
    <w:p w:rsidR="001E537A" w:rsidRDefault="001E537A" w:rsidP="001E537A">
      <w:pPr>
        <w:tabs>
          <w:tab w:val="left" w:pos="381"/>
        </w:tabs>
        <w:spacing w:line="244" w:lineRule="auto"/>
        <w:ind w:right="138"/>
        <w:jc w:val="center"/>
        <w:rPr>
          <w:b/>
          <w:sz w:val="28"/>
          <w:szCs w:val="28"/>
        </w:rPr>
      </w:pPr>
    </w:p>
    <w:p w:rsidR="001E537A" w:rsidRDefault="001E537A" w:rsidP="001E537A">
      <w:pPr>
        <w:tabs>
          <w:tab w:val="left" w:pos="381"/>
        </w:tabs>
        <w:spacing w:line="244" w:lineRule="auto"/>
        <w:ind w:right="138"/>
        <w:jc w:val="center"/>
      </w:pPr>
      <w:r w:rsidRPr="001E537A">
        <w:rPr>
          <w:b/>
          <w:sz w:val="28"/>
          <w:szCs w:val="28"/>
        </w:rPr>
        <w:t>Aval Lugar de Trabajo</w:t>
      </w:r>
    </w:p>
    <w:p w:rsidR="001E537A" w:rsidRPr="003C5751" w:rsidRDefault="001E537A" w:rsidP="003C5751">
      <w:pPr>
        <w:pStyle w:val="Ttulo"/>
        <w:spacing w:before="274"/>
        <w:ind w:firstLine="135"/>
        <w:jc w:val="center"/>
        <w:rPr>
          <w:b/>
          <w:sz w:val="28"/>
          <w:szCs w:val="28"/>
        </w:rPr>
      </w:pPr>
    </w:p>
    <w:p w:rsidR="003C5751" w:rsidRDefault="003C5751"/>
    <w:p w:rsidR="003C5751" w:rsidRPr="006F24B5" w:rsidRDefault="003C5751" w:rsidP="003C5751">
      <w:pPr>
        <w:rPr>
          <w:b/>
        </w:rPr>
      </w:pPr>
      <w:r w:rsidRPr="006F24B5">
        <w:rPr>
          <w:b/>
        </w:rPr>
        <w:t xml:space="preserve">Título del proyecto: </w:t>
      </w:r>
    </w:p>
    <w:p w:rsidR="003C5751" w:rsidRDefault="003C5751" w:rsidP="003C5751"/>
    <w:p w:rsidR="003C5751" w:rsidRDefault="003C5751" w:rsidP="003C57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AVAL DE LA INSTITUCION DONDE SE REALIZARA EL PROYECTO</w:t>
      </w:r>
    </w:p>
    <w:p w:rsidR="003C5751" w:rsidRDefault="003C5751" w:rsidP="003C5751">
      <w:pPr>
        <w:pStyle w:val="Default"/>
        <w:rPr>
          <w:sz w:val="16"/>
          <w:szCs w:val="16"/>
        </w:rPr>
      </w:pPr>
    </w:p>
    <w:p w:rsidR="003C5751" w:rsidRDefault="003C5751" w:rsidP="003C575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(Este aval será para </w:t>
      </w:r>
      <w:proofErr w:type="spellStart"/>
      <w:r>
        <w:rPr>
          <w:sz w:val="16"/>
          <w:szCs w:val="16"/>
        </w:rPr>
        <w:t>Secyt</w:t>
      </w:r>
      <w:proofErr w:type="spellEnd"/>
      <w:r>
        <w:rPr>
          <w:sz w:val="16"/>
          <w:szCs w:val="16"/>
        </w:rPr>
        <w:t>-UNC una clara recomendación del interés que el proyecto representa para la institución. El mismo se formaliza con la firma del Decano/a o Secretario/a de Ciencia y Tecnología de la facultad, quien autoriza a desarrollar el proyecto en el lugar de trabajo)</w:t>
      </w:r>
    </w:p>
    <w:p w:rsidR="003C5751" w:rsidRDefault="003C5751" w:rsidP="003C57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(El compromiso de colaboración de esta institución es necesario para la gestión y ejecución del proyecto de investigación)</w:t>
      </w:r>
    </w:p>
    <w:p w:rsidR="003C5751" w:rsidRDefault="003C5751" w:rsidP="003C5751"/>
    <w:p w:rsidR="001E537A" w:rsidRDefault="001E537A" w:rsidP="003C5751"/>
    <w:p w:rsidR="001E537A" w:rsidRDefault="001E537A" w:rsidP="003C5751"/>
    <w:p w:rsidR="003C5751" w:rsidRDefault="003C5751" w:rsidP="003C5751"/>
    <w:p w:rsidR="003C5751" w:rsidRDefault="003C5751" w:rsidP="003C5751">
      <w:pPr>
        <w:pStyle w:val="Sinespaciado"/>
      </w:pPr>
      <w:r>
        <w:t xml:space="preserve">    …………………………………………..</w:t>
      </w:r>
      <w:r>
        <w:tab/>
      </w:r>
      <w:r>
        <w:tab/>
        <w:t>………………………….</w:t>
      </w:r>
      <w:r>
        <w:tab/>
        <w:t>………………….……………………………</w:t>
      </w:r>
    </w:p>
    <w:p w:rsidR="003C5751" w:rsidRDefault="003C5751" w:rsidP="003C5751">
      <w:pPr>
        <w:pStyle w:val="Sinespaciado"/>
        <w:ind w:firstLine="708"/>
      </w:pPr>
      <w:r>
        <w:t xml:space="preserve">Lugar y Fecha </w:t>
      </w:r>
      <w:r>
        <w:tab/>
      </w:r>
      <w:r>
        <w:tab/>
      </w:r>
      <w:r>
        <w:tab/>
        <w:t xml:space="preserve">          Firma </w:t>
      </w:r>
      <w:r>
        <w:tab/>
      </w:r>
      <w:r>
        <w:tab/>
      </w:r>
      <w:r>
        <w:tab/>
        <w:t xml:space="preserve">       Cargo</w:t>
      </w: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Default"/>
        <w:rPr>
          <w:b/>
          <w:bCs/>
          <w:sz w:val="20"/>
          <w:szCs w:val="20"/>
        </w:rPr>
      </w:pPr>
    </w:p>
    <w:p w:rsidR="003C5751" w:rsidRDefault="003C5751" w:rsidP="003C5751">
      <w:pPr>
        <w:pStyle w:val="Default"/>
        <w:rPr>
          <w:b/>
          <w:bCs/>
          <w:sz w:val="20"/>
          <w:szCs w:val="20"/>
        </w:rPr>
      </w:pPr>
    </w:p>
    <w:p w:rsidR="003C5751" w:rsidRDefault="003C5751" w:rsidP="003C5751">
      <w:pPr>
        <w:pStyle w:val="Default"/>
        <w:rPr>
          <w:b/>
          <w:bCs/>
          <w:sz w:val="20"/>
          <w:szCs w:val="20"/>
        </w:rPr>
      </w:pPr>
    </w:p>
    <w:p w:rsidR="003C5751" w:rsidRDefault="003C5751" w:rsidP="003C57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DECLARACIÓN JURADA</w:t>
      </w:r>
    </w:p>
    <w:p w:rsidR="003C5751" w:rsidRDefault="003C5751" w:rsidP="003C5751">
      <w:pPr>
        <w:pStyle w:val="Default"/>
        <w:rPr>
          <w:b/>
          <w:bCs/>
          <w:sz w:val="20"/>
          <w:szCs w:val="20"/>
        </w:rPr>
      </w:pPr>
    </w:p>
    <w:p w:rsidR="003C5751" w:rsidRDefault="003C5751" w:rsidP="003C575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Por la presente nos responsabilizamos de la exactitud de la información suministrada y de conocer y aceptar las Bases de esta Convocatoria y las normativas de Rendición de Cuentas que se establezcan en este marco.</w:t>
      </w: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</w:p>
    <w:p w:rsidR="003C5751" w:rsidRDefault="003C5751" w:rsidP="003C5751">
      <w:pPr>
        <w:pStyle w:val="Sinespaciado"/>
      </w:pPr>
      <w:r>
        <w:tab/>
        <w:t>………………………………………………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:rsidR="00BA4C2E" w:rsidRDefault="003C5751" w:rsidP="00CC3A42">
      <w:pPr>
        <w:pStyle w:val="Sinespaciado"/>
        <w:ind w:left="708" w:firstLine="708"/>
      </w:pPr>
      <w:r>
        <w:rPr>
          <w:b/>
          <w:bCs/>
          <w:sz w:val="20"/>
          <w:szCs w:val="20"/>
        </w:rPr>
        <w:t>Firma de la Directora/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Firma de la Co-Directora/</w:t>
      </w:r>
      <w:proofErr w:type="spellStart"/>
      <w:r>
        <w:rPr>
          <w:b/>
          <w:bCs/>
          <w:sz w:val="20"/>
          <w:szCs w:val="20"/>
        </w:rPr>
        <w:t>or</w:t>
      </w:r>
      <w:bookmarkStart w:id="0" w:name="_GoBack"/>
      <w:bookmarkEnd w:id="0"/>
      <w:proofErr w:type="spellEnd"/>
    </w:p>
    <w:sectPr w:rsidR="00BA4C2E">
      <w:headerReference w:type="default" r:id="rId10"/>
      <w:pgSz w:w="11900" w:h="16840"/>
      <w:pgMar w:top="1940" w:right="1500" w:bottom="280" w:left="15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30" w15:done="0"/>
  <w15:commentEx w15:paraId="00000131" w15:done="0"/>
  <w15:commentEx w15:paraId="00000132" w15:done="0"/>
  <w15:commentEx w15:paraId="00000133" w15:done="0"/>
  <w15:commentEx w15:paraId="00000134" w15:done="0"/>
  <w15:commentEx w15:paraId="00000135" w15:done="0"/>
  <w15:commentEx w15:paraId="00000136" w15:done="0"/>
  <w15:commentEx w15:paraId="000001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25" w:rsidRDefault="00DD3B25">
      <w:r>
        <w:separator/>
      </w:r>
    </w:p>
  </w:endnote>
  <w:endnote w:type="continuationSeparator" w:id="0">
    <w:p w:rsidR="00DD3B25" w:rsidRDefault="00DD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25" w:rsidRDefault="00DD3B25">
      <w:r>
        <w:separator/>
      </w:r>
    </w:p>
  </w:footnote>
  <w:footnote w:type="continuationSeparator" w:id="0">
    <w:p w:rsidR="00DD3B25" w:rsidRDefault="00DD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F1" w:rsidRDefault="004D54F1">
    <w:pPr>
      <w:pStyle w:val="Encabezado"/>
    </w:pPr>
    <w:r>
      <w:rPr>
        <w:rFonts w:ascii="Arial" w:hAnsi="Arial" w:cs="Arial"/>
        <w:b/>
        <w:bCs/>
        <w:i/>
        <w:iCs/>
        <w:noProof/>
        <w:color w:val="000000"/>
        <w:bdr w:val="none" w:sz="0" w:space="0" w:color="auto" w:frame="1"/>
        <w:lang w:eastAsia="es-AR"/>
      </w:rPr>
      <w:drawing>
        <wp:anchor distT="0" distB="0" distL="114300" distR="114300" simplePos="0" relativeHeight="251659264" behindDoc="0" locked="0" layoutInCell="1" allowOverlap="1" wp14:anchorId="574AEC45" wp14:editId="7056F093">
          <wp:simplePos x="0" y="0"/>
          <wp:positionH relativeFrom="column">
            <wp:posOffset>3069590</wp:posOffset>
          </wp:positionH>
          <wp:positionV relativeFrom="paragraph">
            <wp:posOffset>-271145</wp:posOffset>
          </wp:positionV>
          <wp:extent cx="4223385" cy="511175"/>
          <wp:effectExtent l="0" t="0" r="5715" b="3175"/>
          <wp:wrapSquare wrapText="bothSides"/>
          <wp:docPr id="4" name="Imagen 4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40"/>
                  <a:stretch/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32C5"/>
    <w:multiLevelType w:val="hybridMultilevel"/>
    <w:tmpl w:val="B8B23A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4A13"/>
    <w:multiLevelType w:val="multilevel"/>
    <w:tmpl w:val="DFD0D4E4"/>
    <w:lvl w:ilvl="0">
      <w:start w:val="1"/>
      <w:numFmt w:val="lowerLetter"/>
      <w:lvlText w:val="%1)"/>
      <w:lvlJc w:val="left"/>
      <w:pPr>
        <w:ind w:left="135" w:hanging="245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1">
      <w:start w:val="1"/>
      <w:numFmt w:val="decimal"/>
      <w:lvlText w:val="%2."/>
      <w:lvlJc w:val="left"/>
      <w:pPr>
        <w:ind w:left="836" w:hanging="351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1733" w:hanging="350"/>
      </w:pPr>
    </w:lvl>
    <w:lvl w:ilvl="3">
      <w:numFmt w:val="bullet"/>
      <w:lvlText w:val="•"/>
      <w:lvlJc w:val="left"/>
      <w:pPr>
        <w:ind w:left="2626" w:hanging="350"/>
      </w:pPr>
    </w:lvl>
    <w:lvl w:ilvl="4">
      <w:numFmt w:val="bullet"/>
      <w:lvlText w:val="•"/>
      <w:lvlJc w:val="left"/>
      <w:pPr>
        <w:ind w:left="3520" w:hanging="351"/>
      </w:pPr>
    </w:lvl>
    <w:lvl w:ilvl="5">
      <w:numFmt w:val="bullet"/>
      <w:lvlText w:val="•"/>
      <w:lvlJc w:val="left"/>
      <w:pPr>
        <w:ind w:left="4413" w:hanging="351"/>
      </w:pPr>
    </w:lvl>
    <w:lvl w:ilvl="6">
      <w:numFmt w:val="bullet"/>
      <w:lvlText w:val="•"/>
      <w:lvlJc w:val="left"/>
      <w:pPr>
        <w:ind w:left="5306" w:hanging="351"/>
      </w:pPr>
    </w:lvl>
    <w:lvl w:ilvl="7">
      <w:numFmt w:val="bullet"/>
      <w:lvlText w:val="•"/>
      <w:lvlJc w:val="left"/>
      <w:pPr>
        <w:ind w:left="6200" w:hanging="351"/>
      </w:pPr>
    </w:lvl>
    <w:lvl w:ilvl="8">
      <w:numFmt w:val="bullet"/>
      <w:lvlText w:val="•"/>
      <w:lvlJc w:val="left"/>
      <w:pPr>
        <w:ind w:left="7093" w:hanging="351"/>
      </w:pPr>
    </w:lvl>
  </w:abstractNum>
  <w:abstractNum w:abstractNumId="2">
    <w:nsid w:val="61524C75"/>
    <w:multiLevelType w:val="multilevel"/>
    <w:tmpl w:val="EAB0F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A67190"/>
    <w:multiLevelType w:val="hybridMultilevel"/>
    <w:tmpl w:val="C792D8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4E82"/>
    <w:multiLevelType w:val="multilevel"/>
    <w:tmpl w:val="48041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3B406A"/>
    <w:multiLevelType w:val="hybridMultilevel"/>
    <w:tmpl w:val="C3AC3F68"/>
    <w:lvl w:ilvl="0" w:tplc="43A81A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456F"/>
    <w:multiLevelType w:val="hybridMultilevel"/>
    <w:tmpl w:val="D646E8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73279"/>
    <w:multiLevelType w:val="multilevel"/>
    <w:tmpl w:val="236E8F08"/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52C2"/>
    <w:rsid w:val="000A5B9E"/>
    <w:rsid w:val="001C6163"/>
    <w:rsid w:val="001E4954"/>
    <w:rsid w:val="001E537A"/>
    <w:rsid w:val="001F4B03"/>
    <w:rsid w:val="002B0FFB"/>
    <w:rsid w:val="002D7891"/>
    <w:rsid w:val="00364E25"/>
    <w:rsid w:val="003A18EA"/>
    <w:rsid w:val="003A7FF4"/>
    <w:rsid w:val="003B4C44"/>
    <w:rsid w:val="003C5751"/>
    <w:rsid w:val="00411962"/>
    <w:rsid w:val="00434DBF"/>
    <w:rsid w:val="0049500F"/>
    <w:rsid w:val="004A6D6E"/>
    <w:rsid w:val="004C21FA"/>
    <w:rsid w:val="004D54F1"/>
    <w:rsid w:val="004E55B9"/>
    <w:rsid w:val="004F6467"/>
    <w:rsid w:val="0050180A"/>
    <w:rsid w:val="00607510"/>
    <w:rsid w:val="006B770C"/>
    <w:rsid w:val="006E0F8E"/>
    <w:rsid w:val="006F6D61"/>
    <w:rsid w:val="00713F69"/>
    <w:rsid w:val="00715D3D"/>
    <w:rsid w:val="0073617B"/>
    <w:rsid w:val="0078372E"/>
    <w:rsid w:val="008007B0"/>
    <w:rsid w:val="008712E3"/>
    <w:rsid w:val="00915F50"/>
    <w:rsid w:val="00957D8F"/>
    <w:rsid w:val="009712DF"/>
    <w:rsid w:val="009974FC"/>
    <w:rsid w:val="009F4AE6"/>
    <w:rsid w:val="00A1010D"/>
    <w:rsid w:val="00A43266"/>
    <w:rsid w:val="00A57E74"/>
    <w:rsid w:val="00AD4DE8"/>
    <w:rsid w:val="00B11ECC"/>
    <w:rsid w:val="00B40409"/>
    <w:rsid w:val="00B6698F"/>
    <w:rsid w:val="00B873F7"/>
    <w:rsid w:val="00BA4C2E"/>
    <w:rsid w:val="00BD1FE2"/>
    <w:rsid w:val="00BF4EE2"/>
    <w:rsid w:val="00C13B2A"/>
    <w:rsid w:val="00CC3A42"/>
    <w:rsid w:val="00D22A83"/>
    <w:rsid w:val="00DC14E8"/>
    <w:rsid w:val="00DD3B25"/>
    <w:rsid w:val="00E11C30"/>
    <w:rsid w:val="00E14FB6"/>
    <w:rsid w:val="00E352C2"/>
    <w:rsid w:val="00E72B04"/>
    <w:rsid w:val="00EF353A"/>
    <w:rsid w:val="00F038E7"/>
    <w:rsid w:val="00F04BF5"/>
    <w:rsid w:val="00F103E3"/>
    <w:rsid w:val="00F7511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O5zoYojQ7fjcH95UC969oHMww==">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ixAIKCnRleHQvcGxhaW4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qGyIVMTEwNTIyMDAyMzc5MDkzNDE1MDg5KAA4ADD6+63MnzE4+vutzJ8xSiQKCnRleHQvcGxhaW4SFmVydmljaW9zIG5vIHBlcnNvbmFsZXNaDHBxMGY0OGlreGFmenICIAB4AJoBBggAEAAYAKoBuAI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\376\377\000P\000a\000b\000l\000o</dc:creator>
  <cp:lastModifiedBy>Andres Matta</cp:lastModifiedBy>
  <cp:revision>3</cp:revision>
  <dcterms:created xsi:type="dcterms:W3CDTF">2023-09-09T21:35:00Z</dcterms:created>
  <dcterms:modified xsi:type="dcterms:W3CDTF">2023-09-09T21:36:00Z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2023-05-20T00:00:00Z</vt:filetime>
  </property>
  <property fmtid="{D5CDD505-2E9C-101B-9397-08002B2CF9AE}" pid="5" name="Producer">
    <vt:lpwstr>GPL Ghostscript 8.54</vt:lpwstr>
  </property>
</Properties>
</file>